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5EAA2B" w14:textId="77777777" w:rsidR="00B768F9" w:rsidRPr="005D24B5" w:rsidRDefault="00B768F9" w:rsidP="00B768F9">
      <w:pPr>
        <w:pStyle w:val="Naslov"/>
        <w:shd w:val="pct5" w:color="000000" w:fill="FFFFFF"/>
        <w:spacing w:before="40" w:after="40"/>
        <w:rPr>
          <w:rFonts w:ascii="Cambria" w:hAnsi="Cambria"/>
          <w:b/>
          <w:spacing w:val="40"/>
          <w:sz w:val="28"/>
          <w:szCs w:val="28"/>
        </w:rPr>
      </w:pPr>
      <w:r w:rsidRPr="005D24B5">
        <w:rPr>
          <w:rFonts w:ascii="Cambria" w:hAnsi="Cambria"/>
          <w:b/>
          <w:noProof/>
          <w:spacing w:val="40"/>
          <w:sz w:val="28"/>
          <w:szCs w:val="28"/>
          <w:lang w:eastAsia="sl-SI"/>
        </w:rPr>
        <w:drawing>
          <wp:anchor distT="0" distB="0" distL="114300" distR="114300" simplePos="0" relativeHeight="251659264" behindDoc="0" locked="0" layoutInCell="0" allowOverlap="1" wp14:anchorId="1E570B1E" wp14:editId="0C5246E2">
            <wp:simplePos x="0" y="0"/>
            <wp:positionH relativeFrom="column">
              <wp:posOffset>5018405</wp:posOffset>
            </wp:positionH>
            <wp:positionV relativeFrom="paragraph">
              <wp:posOffset>0</wp:posOffset>
            </wp:positionV>
            <wp:extent cx="854075" cy="1163320"/>
            <wp:effectExtent l="0" t="0" r="3175" b="0"/>
            <wp:wrapTopAndBottom/>
            <wp:docPr id="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7"/>
                    <a:srcRect/>
                    <a:stretch>
                      <a:fillRect/>
                    </a:stretch>
                  </pic:blipFill>
                  <pic:spPr bwMode="auto">
                    <a:xfrm>
                      <a:off x="0" y="0"/>
                      <a:ext cx="854075" cy="11633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5D24B5">
        <w:rPr>
          <w:rFonts w:ascii="Cambria" w:hAnsi="Cambria"/>
          <w:b/>
          <w:noProof/>
          <w:spacing w:val="40"/>
          <w:sz w:val="28"/>
          <w:szCs w:val="28"/>
        </w:rPr>
        <mc:AlternateContent>
          <mc:Choice Requires="wps">
            <w:drawing>
              <wp:anchor distT="0" distB="0" distL="114300" distR="114300" simplePos="0" relativeHeight="251660288" behindDoc="0" locked="0" layoutInCell="0" allowOverlap="1" wp14:anchorId="4B75FC6E" wp14:editId="0861E7DF">
                <wp:simplePos x="0" y="0"/>
                <wp:positionH relativeFrom="column">
                  <wp:posOffset>-76835</wp:posOffset>
                </wp:positionH>
                <wp:positionV relativeFrom="paragraph">
                  <wp:posOffset>47856</wp:posOffset>
                </wp:positionV>
                <wp:extent cx="2286000" cy="120523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205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9443F" w14:textId="77777777" w:rsidR="00B768F9" w:rsidRPr="005D24B5" w:rsidRDefault="00B768F9" w:rsidP="00B768F9">
                            <w:pPr>
                              <w:pStyle w:val="Naslov3"/>
                              <w:rPr>
                                <w:rFonts w:ascii="Cambria" w:hAnsi="Cambria"/>
                                <w:b/>
                                <w:spacing w:val="14"/>
                                <w:sz w:val="32"/>
                              </w:rPr>
                            </w:pPr>
                            <w:r w:rsidRPr="005D24B5">
                              <w:rPr>
                                <w:rFonts w:ascii="Cambria" w:hAnsi="Cambria"/>
                                <w:b/>
                                <w:spacing w:val="14"/>
                                <w:sz w:val="32"/>
                              </w:rPr>
                              <w:t>Občina Bovec</w:t>
                            </w:r>
                          </w:p>
                          <w:p w14:paraId="5F8C09F7" w14:textId="77777777" w:rsidR="00B768F9" w:rsidRPr="005D24B5" w:rsidRDefault="00B768F9" w:rsidP="00B768F9">
                            <w:pPr>
                              <w:pStyle w:val="Naslov4"/>
                              <w:rPr>
                                <w:rFonts w:ascii="Cambria" w:hAnsi="Cambria" w:cs="Tahoma"/>
                                <w:spacing w:val="8"/>
                              </w:rPr>
                            </w:pPr>
                            <w:r w:rsidRPr="005D24B5">
                              <w:rPr>
                                <w:rFonts w:ascii="Cambria" w:hAnsi="Cambria" w:cs="Tahoma"/>
                                <w:spacing w:val="8"/>
                              </w:rPr>
                              <w:t>Trg golobarskih žrtev 8</w:t>
                            </w:r>
                          </w:p>
                          <w:p w14:paraId="1A6723D9" w14:textId="77777777" w:rsidR="00B768F9" w:rsidRPr="005D24B5" w:rsidRDefault="00B768F9" w:rsidP="00B768F9">
                            <w:pPr>
                              <w:pStyle w:val="Naslov5"/>
                              <w:spacing w:after="0"/>
                              <w:rPr>
                                <w:rFonts w:ascii="Cambria" w:hAnsi="Cambria" w:cs="Tahoma"/>
                              </w:rPr>
                            </w:pPr>
                            <w:r w:rsidRPr="005D24B5">
                              <w:rPr>
                                <w:rFonts w:ascii="Cambria" w:hAnsi="Cambria" w:cs="Tahoma"/>
                                <w:b w:val="0"/>
                                <w:spacing w:val="8"/>
                              </w:rPr>
                              <w:t>5230 Bovec</w:t>
                            </w:r>
                            <w:r w:rsidRPr="005D24B5">
                              <w:rPr>
                                <w:rFonts w:ascii="Cambria" w:hAnsi="Cambria" w:cs="Tahoma"/>
                              </w:rPr>
                              <w:t xml:space="preserve"> </w:t>
                            </w:r>
                          </w:p>
                          <w:p w14:paraId="01D6EA84" w14:textId="77777777" w:rsidR="00B768F9" w:rsidRPr="00236908" w:rsidRDefault="00B768F9" w:rsidP="00B768F9">
                            <w:pPr>
                              <w:tabs>
                                <w:tab w:val="left" w:pos="709"/>
                              </w:tabs>
                              <w:spacing w:before="120"/>
                              <w:rPr>
                                <w:rFonts w:ascii="Cambria" w:hAnsi="Cambria" w:cs="Tahoma"/>
                                <w:sz w:val="18"/>
                              </w:rPr>
                            </w:pPr>
                            <w:r w:rsidRPr="00236908">
                              <w:rPr>
                                <w:rFonts w:ascii="Cambria" w:hAnsi="Cambria" w:cs="Tahoma"/>
                                <w:sz w:val="18"/>
                              </w:rPr>
                              <w:t xml:space="preserve">Telefon: </w:t>
                            </w:r>
                            <w:r w:rsidRPr="00236908">
                              <w:rPr>
                                <w:rFonts w:ascii="Cambria" w:hAnsi="Cambria" w:cs="Tahoma"/>
                                <w:spacing w:val="6"/>
                                <w:sz w:val="18"/>
                              </w:rPr>
                              <w:t>SI (386) 05/384-19-00</w:t>
                            </w:r>
                          </w:p>
                          <w:p w14:paraId="2CEF83A6" w14:textId="77777777" w:rsidR="00B768F9" w:rsidRPr="00236908" w:rsidRDefault="00B768F9" w:rsidP="00B768F9">
                            <w:pPr>
                              <w:pStyle w:val="Naslov1"/>
                              <w:tabs>
                                <w:tab w:val="clear" w:pos="993"/>
                                <w:tab w:val="left" w:pos="709"/>
                              </w:tabs>
                              <w:rPr>
                                <w:rFonts w:ascii="Cambria" w:hAnsi="Cambria" w:cs="Tahoma"/>
                                <w:b/>
                                <w:sz w:val="18"/>
                              </w:rPr>
                            </w:pPr>
                            <w:r w:rsidRPr="00236908">
                              <w:rPr>
                                <w:rFonts w:ascii="Cambria" w:hAnsi="Cambria" w:cs="Tahoma"/>
                                <w:sz w:val="18"/>
                              </w:rPr>
                              <w:t xml:space="preserve">E-pošta: </w:t>
                            </w:r>
                            <w:r w:rsidRPr="00236908">
                              <w:rPr>
                                <w:rFonts w:ascii="Cambria" w:hAnsi="Cambria" w:cs="Tahoma"/>
                                <w:spacing w:val="6"/>
                                <w:sz w:val="18"/>
                              </w:rPr>
                              <w:t>obcina.info@bovec.si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75FC6E" id="_x0000_t202" coordsize="21600,21600" o:spt="202" path="m,l,21600r21600,l21600,xe">
                <v:stroke joinstyle="miter"/>
                <v:path gradientshapeok="t" o:connecttype="rect"/>
              </v:shapetype>
              <v:shape id="Text Box 3" o:spid="_x0000_s1026" type="#_x0000_t202" style="position:absolute;left:0;text-align:left;margin-left:-6.05pt;margin-top:3.75pt;width:180pt;height:9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" o:allowincell="f" filled="f" stroked="f">
                <v:textbox>
                  <w:txbxContent>
                    <w:p w14:paraId="5509443F" w14:textId="77777777" w:rsidR="00B768F9" w:rsidRPr="005D24B5" w:rsidRDefault="00B768F9" w:rsidP="00B768F9">
                      <w:pPr>
                        <w:pStyle w:val="Naslov3"/>
                        <w:rPr>
                          <w:rFonts w:ascii="Cambria" w:hAnsi="Cambria"/>
                          <w:b/>
                          <w:spacing w:val="14"/>
                          <w:sz w:val="32"/>
                        </w:rPr>
                      </w:pPr>
                      <w:r w:rsidRPr="005D24B5">
                        <w:rPr>
                          <w:rFonts w:ascii="Cambria" w:hAnsi="Cambria"/>
                          <w:b/>
                          <w:spacing w:val="14"/>
                          <w:sz w:val="32"/>
                        </w:rPr>
                        <w:t>Občina Bovec</w:t>
                      </w:r>
                    </w:p>
                    <w:p w14:paraId="5F8C09F7" w14:textId="77777777" w:rsidR="00B768F9" w:rsidRPr="005D24B5" w:rsidRDefault="00B768F9" w:rsidP="00B768F9">
                      <w:pPr>
                        <w:pStyle w:val="Naslov4"/>
                        <w:rPr>
                          <w:rFonts w:ascii="Cambria" w:hAnsi="Cambria" w:cs="Tahoma"/>
                          <w:spacing w:val="8"/>
                        </w:rPr>
                      </w:pPr>
                      <w:r w:rsidRPr="005D24B5">
                        <w:rPr>
                          <w:rFonts w:ascii="Cambria" w:hAnsi="Cambria" w:cs="Tahoma"/>
                          <w:spacing w:val="8"/>
                        </w:rPr>
                        <w:t>Trg golobarskih žrtev 8</w:t>
                      </w:r>
                    </w:p>
                    <w:p w14:paraId="1A6723D9" w14:textId="77777777" w:rsidR="00B768F9" w:rsidRPr="005D24B5" w:rsidRDefault="00B768F9" w:rsidP="00B768F9">
                      <w:pPr>
                        <w:pStyle w:val="Naslov5"/>
                        <w:spacing w:after="0"/>
                        <w:rPr>
                          <w:rFonts w:ascii="Cambria" w:hAnsi="Cambria" w:cs="Tahoma"/>
                        </w:rPr>
                      </w:pPr>
                      <w:r w:rsidRPr="005D24B5">
                        <w:rPr>
                          <w:rFonts w:ascii="Cambria" w:hAnsi="Cambria" w:cs="Tahoma"/>
                          <w:b w:val="0"/>
                          <w:spacing w:val="8"/>
                        </w:rPr>
                        <w:t>5230 Bovec</w:t>
                      </w:r>
                      <w:r w:rsidRPr="005D24B5">
                        <w:rPr>
                          <w:rFonts w:ascii="Cambria" w:hAnsi="Cambria" w:cs="Tahoma"/>
                        </w:rPr>
                        <w:t xml:space="preserve"> </w:t>
                      </w:r>
                    </w:p>
                    <w:p w14:paraId="01D6EA84" w14:textId="77777777" w:rsidR="00B768F9" w:rsidRPr="00236908" w:rsidRDefault="00B768F9" w:rsidP="00B768F9">
                      <w:pPr>
                        <w:tabs>
                          <w:tab w:val="left" w:pos="709"/>
                        </w:tabs>
                        <w:spacing w:before="120"/>
                        <w:rPr>
                          <w:rFonts w:ascii="Cambria" w:hAnsi="Cambria" w:cs="Tahoma"/>
                          <w:sz w:val="18"/>
                        </w:rPr>
                      </w:pPr>
                      <w:r w:rsidRPr="00236908">
                        <w:rPr>
                          <w:rFonts w:ascii="Cambria" w:hAnsi="Cambria" w:cs="Tahoma"/>
                          <w:sz w:val="18"/>
                        </w:rPr>
                        <w:t xml:space="preserve">Telefon: </w:t>
                      </w:r>
                      <w:r w:rsidRPr="00236908">
                        <w:rPr>
                          <w:rFonts w:ascii="Cambria" w:hAnsi="Cambria" w:cs="Tahoma"/>
                          <w:spacing w:val="6"/>
                          <w:sz w:val="18"/>
                        </w:rPr>
                        <w:t>SI (386) 05/384-19-00</w:t>
                      </w:r>
                    </w:p>
                    <w:p w14:paraId="2CEF83A6" w14:textId="77777777" w:rsidR="00B768F9" w:rsidRPr="00236908" w:rsidRDefault="00B768F9" w:rsidP="00B768F9">
                      <w:pPr>
                        <w:pStyle w:val="Naslov1"/>
                        <w:tabs>
                          <w:tab w:val="clear" w:pos="993"/>
                          <w:tab w:val="left" w:pos="709"/>
                        </w:tabs>
                        <w:rPr>
                          <w:rFonts w:ascii="Cambria" w:hAnsi="Cambria" w:cs="Tahoma"/>
                          <w:b/>
                          <w:sz w:val="18"/>
                        </w:rPr>
                      </w:pPr>
                      <w:r w:rsidRPr="00236908">
                        <w:rPr>
                          <w:rFonts w:ascii="Cambria" w:hAnsi="Cambria" w:cs="Tahoma"/>
                          <w:sz w:val="18"/>
                        </w:rPr>
                        <w:t xml:space="preserve">E-pošta: </w:t>
                      </w:r>
                      <w:r w:rsidRPr="00236908">
                        <w:rPr>
                          <w:rFonts w:ascii="Cambria" w:hAnsi="Cambria" w:cs="Tahoma"/>
                          <w:spacing w:val="6"/>
                          <w:sz w:val="18"/>
                        </w:rPr>
                        <w:t>obcina.info@bovec.si</w:t>
                      </w:r>
                    </w:p>
                  </w:txbxContent>
                </v:textbox>
              </v:shape>
            </w:pict>
          </mc:Fallback>
        </mc:AlternateContent>
      </w:r>
      <w:r w:rsidRPr="005D24B5">
        <w:rPr>
          <w:rFonts w:ascii="Cambria" w:hAnsi="Cambria"/>
          <w:b/>
          <w:noProof/>
          <w:spacing w:val="40"/>
          <w:sz w:val="28"/>
          <w:szCs w:val="28"/>
        </w:rPr>
        <w:t>OBČINSKI SVET</w:t>
      </w:r>
    </w:p>
    <w:p w14:paraId="6FB317F3" w14:textId="0814883F" w:rsidR="00B768F9" w:rsidRPr="005D24B5" w:rsidRDefault="00B768F9" w:rsidP="00B768F9">
      <w:pPr>
        <w:rPr>
          <w:rFonts w:ascii="Cambria" w:hAnsi="Cambria" w:cs="Tahoma"/>
          <w:sz w:val="20"/>
          <w:szCs w:val="20"/>
        </w:rPr>
      </w:pPr>
      <w:r w:rsidRPr="005D24B5">
        <w:rPr>
          <w:rFonts w:ascii="Cambria" w:hAnsi="Cambria" w:cs="Tahoma"/>
          <w:sz w:val="20"/>
          <w:szCs w:val="20"/>
        </w:rPr>
        <w:t xml:space="preserve">Datum: </w:t>
      </w:r>
      <w:r w:rsidR="00A924CB">
        <w:rPr>
          <w:rFonts w:ascii="Cambria" w:hAnsi="Cambria" w:cs="Tahoma"/>
          <w:sz w:val="20"/>
          <w:szCs w:val="20"/>
        </w:rPr>
        <w:t>13</w:t>
      </w:r>
      <w:r w:rsidR="00F763EB">
        <w:rPr>
          <w:rFonts w:ascii="Cambria" w:hAnsi="Cambria" w:cs="Tahoma"/>
          <w:sz w:val="20"/>
          <w:szCs w:val="20"/>
        </w:rPr>
        <w:t xml:space="preserve">. </w:t>
      </w:r>
      <w:r w:rsidR="00654295">
        <w:rPr>
          <w:rFonts w:ascii="Cambria" w:hAnsi="Cambria" w:cs="Tahoma"/>
          <w:sz w:val="20"/>
          <w:szCs w:val="20"/>
        </w:rPr>
        <w:t>0</w:t>
      </w:r>
      <w:r w:rsidR="00A924CB">
        <w:rPr>
          <w:rFonts w:ascii="Cambria" w:hAnsi="Cambria" w:cs="Tahoma"/>
          <w:sz w:val="20"/>
          <w:szCs w:val="20"/>
        </w:rPr>
        <w:t>2</w:t>
      </w:r>
      <w:r w:rsidR="00F763EB">
        <w:rPr>
          <w:rFonts w:ascii="Cambria" w:hAnsi="Cambria" w:cs="Tahoma"/>
          <w:sz w:val="20"/>
          <w:szCs w:val="20"/>
        </w:rPr>
        <w:t>. 202</w:t>
      </w:r>
      <w:r w:rsidR="00A924CB">
        <w:rPr>
          <w:rFonts w:ascii="Cambria" w:hAnsi="Cambria" w:cs="Tahoma"/>
          <w:sz w:val="20"/>
          <w:szCs w:val="20"/>
        </w:rPr>
        <w:t>6</w:t>
      </w:r>
    </w:p>
    <w:p w14:paraId="44AAA76F" w14:textId="79677558" w:rsidR="00B768F9" w:rsidRPr="005D24B5" w:rsidRDefault="00B768F9" w:rsidP="00B768F9">
      <w:pPr>
        <w:rPr>
          <w:rFonts w:ascii="Cambria" w:hAnsi="Cambria" w:cs="Tahoma"/>
          <w:sz w:val="20"/>
          <w:szCs w:val="20"/>
        </w:rPr>
      </w:pPr>
      <w:r w:rsidRPr="005D24B5">
        <w:rPr>
          <w:rFonts w:ascii="Cambria" w:hAnsi="Cambria" w:cs="Tahoma"/>
          <w:sz w:val="20"/>
          <w:szCs w:val="20"/>
        </w:rPr>
        <w:t>Številka: 032-02/2022–</w:t>
      </w:r>
      <w:r w:rsidR="0088286B">
        <w:rPr>
          <w:rFonts w:ascii="Cambria" w:hAnsi="Cambria" w:cs="Tahoma"/>
          <w:sz w:val="20"/>
          <w:szCs w:val="20"/>
        </w:rPr>
        <w:t>6</w:t>
      </w:r>
      <w:r w:rsidRPr="005D24B5">
        <w:rPr>
          <w:rFonts w:ascii="Cambria" w:hAnsi="Cambria" w:cs="Tahoma"/>
          <w:sz w:val="20"/>
          <w:szCs w:val="20"/>
        </w:rPr>
        <w:t>.</w:t>
      </w:r>
      <w:r w:rsidR="00A924CB">
        <w:rPr>
          <w:rFonts w:ascii="Cambria" w:hAnsi="Cambria" w:cs="Tahoma"/>
          <w:sz w:val="20"/>
          <w:szCs w:val="20"/>
        </w:rPr>
        <w:t xml:space="preserve"> iz</w:t>
      </w:r>
      <w:r w:rsidRPr="005D24B5">
        <w:rPr>
          <w:rFonts w:ascii="Cambria" w:hAnsi="Cambria" w:cs="Tahoma"/>
          <w:sz w:val="20"/>
          <w:szCs w:val="20"/>
        </w:rPr>
        <w:t>redna</w:t>
      </w:r>
      <w:r w:rsidR="00A924CB">
        <w:rPr>
          <w:rFonts w:ascii="Cambria" w:hAnsi="Cambria" w:cs="Tahoma"/>
          <w:sz w:val="20"/>
          <w:szCs w:val="20"/>
        </w:rPr>
        <w:t xml:space="preserve"> seja</w:t>
      </w:r>
    </w:p>
    <w:p w14:paraId="55344B08" w14:textId="77777777" w:rsidR="00B768F9" w:rsidRPr="005D24B5" w:rsidRDefault="00B768F9" w:rsidP="00B768F9">
      <w:pPr>
        <w:jc w:val="both"/>
        <w:rPr>
          <w:rFonts w:ascii="Cambria" w:hAnsi="Cambria" w:cs="Tahoma"/>
        </w:rPr>
      </w:pPr>
    </w:p>
    <w:p w14:paraId="522F6179" w14:textId="2172DCAD" w:rsidR="00B768F9" w:rsidRPr="007A36AC" w:rsidRDefault="00B768F9" w:rsidP="00654295">
      <w:pPr>
        <w:autoSpaceDE w:val="0"/>
        <w:autoSpaceDN w:val="0"/>
        <w:adjustRightInd w:val="0"/>
        <w:contextualSpacing/>
        <w:jc w:val="both"/>
        <w:rPr>
          <w:rFonts w:ascii="Cambria" w:hAnsi="Cambria" w:cs="Tahoma"/>
          <w:color w:val="000000" w:themeColor="text1"/>
        </w:rPr>
      </w:pPr>
      <w:r w:rsidRPr="005D24B5">
        <w:rPr>
          <w:rFonts w:ascii="Cambria" w:hAnsi="Cambria" w:cs="Tahoma"/>
        </w:rPr>
        <w:t xml:space="preserve">Občinski svet Občine Bovec je na svoji </w:t>
      </w:r>
      <w:r w:rsidR="0088286B">
        <w:rPr>
          <w:rFonts w:ascii="Cambria" w:hAnsi="Cambria" w:cs="Tahoma"/>
        </w:rPr>
        <w:t>6</w:t>
      </w:r>
      <w:r w:rsidRPr="005D24B5">
        <w:rPr>
          <w:rFonts w:ascii="Cambria" w:hAnsi="Cambria" w:cs="Tahoma"/>
        </w:rPr>
        <w:t xml:space="preserve">. </w:t>
      </w:r>
      <w:r w:rsidR="00A924CB">
        <w:rPr>
          <w:rFonts w:ascii="Cambria" w:hAnsi="Cambria" w:cs="Tahoma"/>
        </w:rPr>
        <w:t>iz</w:t>
      </w:r>
      <w:r w:rsidRPr="005D24B5">
        <w:rPr>
          <w:rFonts w:ascii="Cambria" w:hAnsi="Cambria" w:cs="Tahoma"/>
        </w:rPr>
        <w:t>redni seji</w:t>
      </w:r>
      <w:r>
        <w:rPr>
          <w:rFonts w:ascii="Cambria" w:hAnsi="Cambria" w:cs="Tahoma"/>
        </w:rPr>
        <w:t xml:space="preserve"> dne</w:t>
      </w:r>
      <w:r w:rsidRPr="005D24B5">
        <w:rPr>
          <w:rFonts w:ascii="Cambria" w:hAnsi="Cambria" w:cs="Tahoma"/>
        </w:rPr>
        <w:t xml:space="preserve"> </w:t>
      </w:r>
      <w:r w:rsidR="00A924CB">
        <w:rPr>
          <w:rFonts w:ascii="Cambria" w:hAnsi="Cambria" w:cs="Tahoma"/>
        </w:rPr>
        <w:t>13</w:t>
      </w:r>
      <w:r w:rsidR="00F763EB">
        <w:rPr>
          <w:rFonts w:ascii="Cambria" w:hAnsi="Cambria" w:cs="Tahoma"/>
        </w:rPr>
        <w:t xml:space="preserve">. </w:t>
      </w:r>
      <w:r w:rsidR="00A924CB">
        <w:rPr>
          <w:rFonts w:ascii="Cambria" w:hAnsi="Cambria" w:cs="Tahoma"/>
        </w:rPr>
        <w:t>02</w:t>
      </w:r>
      <w:r w:rsidR="00F763EB">
        <w:rPr>
          <w:rFonts w:ascii="Cambria" w:hAnsi="Cambria" w:cs="Tahoma"/>
        </w:rPr>
        <w:t>. 202</w:t>
      </w:r>
      <w:r w:rsidR="00A924CB">
        <w:rPr>
          <w:rFonts w:ascii="Cambria" w:hAnsi="Cambria" w:cs="Tahoma"/>
        </w:rPr>
        <w:t>6</w:t>
      </w:r>
      <w:r w:rsidR="00F763EB">
        <w:rPr>
          <w:rFonts w:ascii="Cambria" w:hAnsi="Cambria" w:cs="Tahoma"/>
        </w:rPr>
        <w:t xml:space="preserve"> </w:t>
      </w:r>
      <w:r w:rsidRPr="005D24B5">
        <w:rPr>
          <w:rFonts w:ascii="Cambria" w:hAnsi="Cambria" w:cs="Tahoma"/>
        </w:rPr>
        <w:t>po obravnav</w:t>
      </w:r>
      <w:r w:rsidRPr="005E511A">
        <w:rPr>
          <w:rFonts w:ascii="Cambria" w:hAnsi="Cambria" w:cs="Tahoma"/>
          <w:color w:val="000000" w:themeColor="text1"/>
        </w:rPr>
        <w:t xml:space="preserve">i </w:t>
      </w:r>
      <w:r w:rsidR="00136C86">
        <w:rPr>
          <w:rFonts w:ascii="Cambria" w:hAnsi="Cambria" w:cs="Tahoma"/>
          <w:color w:val="000000" w:themeColor="text1"/>
        </w:rPr>
        <w:t>3</w:t>
      </w:r>
      <w:r w:rsidRPr="005E511A">
        <w:rPr>
          <w:rFonts w:ascii="Cambria" w:hAnsi="Cambria" w:cs="Tahoma"/>
          <w:color w:val="000000" w:themeColor="text1"/>
        </w:rPr>
        <w:t xml:space="preserve">. </w:t>
      </w:r>
      <w:r w:rsidRPr="005D24B5">
        <w:rPr>
          <w:rFonts w:ascii="Cambria" w:hAnsi="Cambria" w:cs="Tahoma"/>
        </w:rPr>
        <w:t xml:space="preserve">točke dnevnega reda </w:t>
      </w:r>
      <w:r w:rsidRPr="00EB0B52">
        <w:rPr>
          <w:rFonts w:ascii="Cambria" w:hAnsi="Cambria" w:cs="Tahoma"/>
          <w:b/>
        </w:rPr>
        <w:t>»</w:t>
      </w:r>
      <w:r w:rsidR="00136C86">
        <w:rPr>
          <w:rFonts w:ascii="Cambria" w:hAnsi="Cambria" w:cs="Tahoma"/>
          <w:b/>
        </w:rPr>
        <w:t>Predlog sklepa o izkazanem javnem interesu za vlaganje Občine Bovec v kočo na Mangartskem sedlu</w:t>
      </w:r>
      <w:r w:rsidRPr="007A36AC">
        <w:rPr>
          <w:rFonts w:ascii="Cambria" w:hAnsi="Cambria"/>
          <w:b/>
          <w:color w:val="000000"/>
          <w:shd w:val="clear" w:color="auto" w:fill="FFFFFF"/>
        </w:rPr>
        <w:t>«</w:t>
      </w:r>
      <w:r w:rsidRPr="007A36AC">
        <w:rPr>
          <w:rFonts w:ascii="Cambria" w:hAnsi="Cambria"/>
          <w:color w:val="000000"/>
          <w:shd w:val="clear" w:color="auto" w:fill="FFFFFF"/>
        </w:rPr>
        <w:t xml:space="preserve"> </w:t>
      </w:r>
      <w:r w:rsidRPr="007A36AC">
        <w:rPr>
          <w:rFonts w:ascii="Cambria" w:hAnsi="Cambria" w:cs="Tahoma"/>
        </w:rPr>
        <w:t>na podlagi 16. člena Statuta Občine Bovec (Uradni list RS št. 72/2006, 89/2010, 75/2017) sprejel naslednji</w:t>
      </w:r>
    </w:p>
    <w:p w14:paraId="7EBB4A8D" w14:textId="77777777" w:rsidR="00B768F9" w:rsidRPr="005D24B5" w:rsidRDefault="00B768F9" w:rsidP="00B768F9">
      <w:pPr>
        <w:rPr>
          <w:rFonts w:ascii="Cambria" w:hAnsi="Cambria" w:cs="Tahoma"/>
          <w:b/>
        </w:rPr>
      </w:pPr>
    </w:p>
    <w:p w14:paraId="2810D1E3" w14:textId="77777777" w:rsidR="00B768F9" w:rsidRDefault="00B768F9" w:rsidP="00B768F9">
      <w:pPr>
        <w:jc w:val="both"/>
        <w:rPr>
          <w:rFonts w:ascii="Cambria" w:hAnsi="Cambria" w:cs="Tahoma"/>
        </w:rPr>
      </w:pPr>
    </w:p>
    <w:p w14:paraId="647F078E" w14:textId="77777777" w:rsidR="00B768F9" w:rsidRDefault="00B768F9" w:rsidP="00B768F9">
      <w:pPr>
        <w:jc w:val="center"/>
        <w:rPr>
          <w:rFonts w:ascii="Cambria" w:hAnsi="Cambria" w:cs="Tahoma"/>
          <w:b/>
        </w:rPr>
      </w:pPr>
      <w:r w:rsidRPr="005D24B5">
        <w:rPr>
          <w:rFonts w:ascii="Cambria" w:hAnsi="Cambria" w:cs="Tahoma"/>
          <w:b/>
        </w:rPr>
        <w:t>SKLE</w:t>
      </w:r>
      <w:r>
        <w:rPr>
          <w:rFonts w:ascii="Cambria" w:hAnsi="Cambria" w:cs="Tahoma"/>
          <w:b/>
        </w:rPr>
        <w:t>P</w:t>
      </w:r>
    </w:p>
    <w:p w14:paraId="00951DC6" w14:textId="08909DD3" w:rsidR="00136C86" w:rsidRPr="00136C86" w:rsidRDefault="00136C86" w:rsidP="00136C86">
      <w:pPr>
        <w:jc w:val="both"/>
        <w:rPr>
          <w:rFonts w:ascii="Cambria" w:hAnsi="Cambria" w:cs="Tahoma"/>
          <w:b/>
          <w:bCs/>
        </w:rPr>
      </w:pPr>
    </w:p>
    <w:p w14:paraId="093D3326" w14:textId="77777777" w:rsidR="00C05157" w:rsidRPr="00C05157" w:rsidRDefault="00C05157" w:rsidP="00C05157">
      <w:pPr>
        <w:jc w:val="both"/>
        <w:rPr>
          <w:rFonts w:ascii="Cambria" w:hAnsi="Cambria" w:cs="Tahoma"/>
          <w:b/>
          <w:bCs/>
          <w:sz w:val="22"/>
          <w:szCs w:val="22"/>
        </w:rPr>
      </w:pPr>
      <w:r w:rsidRPr="00C05157">
        <w:rPr>
          <w:rFonts w:ascii="Cambria" w:hAnsi="Cambria" w:cs="Tahoma"/>
          <w:b/>
          <w:bCs/>
          <w:sz w:val="22"/>
          <w:szCs w:val="22"/>
        </w:rPr>
        <w:t xml:space="preserve">Občinski svet Občine Bovec se je seznanil z visokimi stroški potrebne obnove koče na Mangartskem sedlu, stavbe št. 53, </w:t>
      </w:r>
      <w:proofErr w:type="spellStart"/>
      <w:r w:rsidRPr="00C05157">
        <w:rPr>
          <w:rFonts w:ascii="Cambria" w:hAnsi="Cambria" w:cs="Tahoma"/>
          <w:b/>
          <w:bCs/>
          <w:sz w:val="22"/>
          <w:szCs w:val="22"/>
        </w:rPr>
        <w:t>k.o</w:t>
      </w:r>
      <w:proofErr w:type="spellEnd"/>
      <w:r w:rsidRPr="00C05157">
        <w:rPr>
          <w:rFonts w:ascii="Cambria" w:hAnsi="Cambria" w:cs="Tahoma"/>
          <w:b/>
          <w:bCs/>
          <w:sz w:val="22"/>
          <w:szCs w:val="22"/>
        </w:rPr>
        <w:t xml:space="preserve">. 2205 Strmec, ki je bila s Pogodbo o brezplačni odsvojitvi št. 478-37/2013-9 v letu 2013 z RS prenesena na Občino Bovec, in je bila njena stavbna pravica po 3. členu te pogodbe prenesena na PD Bovec. Ugotovil je, da stroški obnove presegajo zmožnosti PD Bovec, da bi sanacijo izvedel sam, ter potrjuje, da projekt revitalizacije trenutno zaprte koče sodi v lokalne zadeve javnega pomena v skladu z 21. členom Zakona o lokalni samoupravi ter je posledično za odprtost koče izkazan širši javni interes, zaradi česar je potrdil uvrstitev projekta sanacije koče na Mangartskem sedlu v proračun Občine Bovec za 2026 ter pripadajoč NRP 2026-2029, kar omogoča tudi pridobivanje </w:t>
      </w:r>
      <w:proofErr w:type="spellStart"/>
      <w:r w:rsidRPr="00C05157">
        <w:rPr>
          <w:rFonts w:ascii="Cambria" w:hAnsi="Cambria" w:cs="Tahoma"/>
          <w:b/>
          <w:bCs/>
          <w:sz w:val="22"/>
          <w:szCs w:val="22"/>
        </w:rPr>
        <w:t>sofinancerskih</w:t>
      </w:r>
      <w:proofErr w:type="spellEnd"/>
      <w:r w:rsidRPr="00C05157">
        <w:rPr>
          <w:rFonts w:ascii="Cambria" w:hAnsi="Cambria" w:cs="Tahoma"/>
          <w:b/>
          <w:bCs/>
          <w:sz w:val="22"/>
          <w:szCs w:val="22"/>
        </w:rPr>
        <w:t xml:space="preserve"> sredstev, pri čemer je Občina Bovec s PD Bovec vzpostavila potrebne pogoje za vlaganje, to je vrnitev stavbne pravice s PD Bovec na lastnico objekta Občino Bovec, in sicer na podlagi Sporazuma o prenehanju stavbne pravice št. 478-2/203-43 z dne 2.2.2026, ki je bil odobren s strani Občnega zbora PD Bovec na njegovem rednem letnem občnem zboru 30.1.2026. </w:t>
      </w:r>
    </w:p>
    <w:p w14:paraId="0BDFEC5C" w14:textId="77777777" w:rsidR="00C05157" w:rsidRPr="00C05157" w:rsidRDefault="00C05157" w:rsidP="00C05157">
      <w:pPr>
        <w:jc w:val="both"/>
        <w:rPr>
          <w:rFonts w:ascii="Cambria" w:hAnsi="Cambria" w:cs="Tahoma"/>
          <w:sz w:val="22"/>
          <w:szCs w:val="22"/>
        </w:rPr>
      </w:pPr>
    </w:p>
    <w:p w14:paraId="287B37B3" w14:textId="77777777" w:rsidR="00C05157" w:rsidRPr="00C05157" w:rsidRDefault="00C05157" w:rsidP="00C05157">
      <w:pPr>
        <w:jc w:val="both"/>
        <w:rPr>
          <w:rFonts w:ascii="Cambria" w:hAnsi="Cambria" w:cs="Tahoma"/>
          <w:sz w:val="22"/>
          <w:szCs w:val="22"/>
        </w:rPr>
      </w:pPr>
      <w:r w:rsidRPr="00C05157">
        <w:rPr>
          <w:rFonts w:ascii="Cambria" w:hAnsi="Cambria" w:cs="Tahoma"/>
          <w:sz w:val="22"/>
          <w:szCs w:val="22"/>
        </w:rPr>
        <w:t xml:space="preserve">Sklep o izkazanem javnem interesu bo priloga vlogi Občine Bovec za sklenitev aneksa k Pogodbi o brezplačni odsvojitvi št. 478-37/2013-9, sklenjeni med Vlado RS in Občino Bovec za brezplačni prenos koče na Mangartskem sedlu na Občino Bovec, s katerim Občina Bovec Vlado RS zaproša za umik obveze Občine Bovec po oddaji stavbne pravice Planinskemu društvu Bovec za dobo 50 let, saj PD Bovec ne razpolaga z zadostnimi sredstvi, da bi kočo obnovilo in zagotovilo njeno odprtost. Planinsko društvo Bovec se z vrnitvijo stavbne pravice na Občino Bovec strinja, je pa z Občino Bovec že sklenilo najemno pogodbo, ki ureja njun nadaljnji pogodbeni odnos, kar je prav tako pogoj iste Pogodbe o brezplačni odsvojitvi št. 478-37/2013-9. </w:t>
      </w:r>
    </w:p>
    <w:p w14:paraId="10ECB8ED" w14:textId="1A14A34C" w:rsidR="00B768F9" w:rsidRPr="00C05157" w:rsidRDefault="00C05157" w:rsidP="00C05157">
      <w:pPr>
        <w:jc w:val="both"/>
        <w:rPr>
          <w:rFonts w:ascii="Cambria" w:hAnsi="Cambria" w:cs="Tahoma"/>
          <w:sz w:val="22"/>
          <w:szCs w:val="22"/>
        </w:rPr>
      </w:pPr>
      <w:r w:rsidRPr="00C05157">
        <w:rPr>
          <w:rFonts w:ascii="Cambria" w:hAnsi="Cambria" w:cs="Tahoma"/>
          <w:sz w:val="22"/>
          <w:szCs w:val="22"/>
        </w:rPr>
        <w:t xml:space="preserve">Pridobljeno je pravnomočno gradbeno dovoljenje za objekt, ki se glasi na Občino Bovec, objekt planinske postojanke bo poleg klasične planinske koče postal celostna javna infrastruktura gorskega prostora z dodanimi javnimi funkcijami, kot predvideno z investicijsko dokumentacijo (informativna, </w:t>
      </w:r>
      <w:proofErr w:type="spellStart"/>
      <w:r w:rsidRPr="00C05157">
        <w:rPr>
          <w:rFonts w:ascii="Cambria" w:hAnsi="Cambria" w:cs="Tahoma"/>
          <w:sz w:val="22"/>
          <w:szCs w:val="22"/>
        </w:rPr>
        <w:t>interpretacijska</w:t>
      </w:r>
      <w:proofErr w:type="spellEnd"/>
      <w:r w:rsidRPr="00C05157">
        <w:rPr>
          <w:rFonts w:ascii="Cambria" w:hAnsi="Cambria" w:cs="Tahoma"/>
          <w:sz w:val="22"/>
          <w:szCs w:val="22"/>
        </w:rPr>
        <w:t>, izobraževalna, dediščinska …funkcija).</w:t>
      </w:r>
    </w:p>
    <w:p w14:paraId="2850A923" w14:textId="77777777" w:rsidR="00B768F9" w:rsidRDefault="00B768F9" w:rsidP="00B768F9">
      <w:pPr>
        <w:jc w:val="both"/>
        <w:rPr>
          <w:rFonts w:ascii="Cambria" w:hAnsi="Cambria" w:cs="Tahoma"/>
        </w:rPr>
      </w:pPr>
    </w:p>
    <w:p w14:paraId="39757BFB" w14:textId="77777777" w:rsidR="00B768F9" w:rsidRPr="008E7D7D" w:rsidRDefault="00B768F9" w:rsidP="00B768F9">
      <w:pPr>
        <w:jc w:val="both"/>
        <w:rPr>
          <w:rFonts w:ascii="Cambria" w:hAnsi="Cambria" w:cs="Tahoma"/>
        </w:rPr>
      </w:pPr>
    </w:p>
    <w:p w14:paraId="6B2224F9" w14:textId="77777777" w:rsidR="00B768F9" w:rsidRPr="008E7D7D" w:rsidRDefault="00B768F9" w:rsidP="00B768F9">
      <w:pPr>
        <w:ind w:left="4248" w:firstLine="708"/>
        <w:jc w:val="both"/>
        <w:rPr>
          <w:rFonts w:ascii="Cambria" w:hAnsi="Cambria" w:cs="Tahoma"/>
        </w:rPr>
      </w:pPr>
      <w:r w:rsidRPr="008E7D7D">
        <w:rPr>
          <w:rFonts w:ascii="Cambria" w:hAnsi="Cambria" w:cs="Tahoma"/>
        </w:rPr>
        <w:t xml:space="preserve">                    župan Občine Bovec</w:t>
      </w:r>
    </w:p>
    <w:p w14:paraId="17F147AA" w14:textId="77777777" w:rsidR="00B768F9" w:rsidRPr="00293FBA" w:rsidRDefault="00B768F9" w:rsidP="00B768F9">
      <w:pPr>
        <w:jc w:val="both"/>
        <w:rPr>
          <w:rFonts w:ascii="Cambria" w:hAnsi="Cambria" w:cs="Tahoma"/>
        </w:rPr>
      </w:pPr>
      <w:r w:rsidRPr="008E7D7D">
        <w:rPr>
          <w:rFonts w:ascii="Cambria" w:hAnsi="Cambria" w:cs="Tahoma"/>
        </w:rPr>
        <w:tab/>
      </w:r>
      <w:r w:rsidRPr="008E7D7D">
        <w:rPr>
          <w:rFonts w:ascii="Cambria" w:hAnsi="Cambria" w:cs="Tahoma"/>
        </w:rPr>
        <w:tab/>
      </w:r>
      <w:r w:rsidRPr="008E7D7D">
        <w:rPr>
          <w:rFonts w:ascii="Cambria" w:hAnsi="Cambria" w:cs="Tahoma"/>
        </w:rPr>
        <w:tab/>
      </w:r>
      <w:r w:rsidRPr="008E7D7D">
        <w:rPr>
          <w:rFonts w:ascii="Cambria" w:hAnsi="Cambria" w:cs="Tahoma"/>
        </w:rPr>
        <w:tab/>
      </w:r>
      <w:r w:rsidRPr="008E7D7D">
        <w:rPr>
          <w:rFonts w:ascii="Cambria" w:hAnsi="Cambria" w:cs="Tahoma"/>
        </w:rPr>
        <w:tab/>
      </w:r>
      <w:r w:rsidRPr="008E7D7D">
        <w:rPr>
          <w:rFonts w:ascii="Cambria" w:hAnsi="Cambria" w:cs="Tahoma"/>
        </w:rPr>
        <w:tab/>
      </w:r>
      <w:r w:rsidRPr="008E7D7D">
        <w:rPr>
          <w:rFonts w:ascii="Cambria" w:hAnsi="Cambria" w:cs="Tahoma"/>
        </w:rPr>
        <w:tab/>
        <w:t xml:space="preserve">                          Valter Mlekuž</w:t>
      </w:r>
    </w:p>
    <w:p w14:paraId="2E6C8280" w14:textId="77777777" w:rsidR="006A7750" w:rsidRPr="00654295" w:rsidRDefault="006A7750">
      <w:pPr>
        <w:rPr>
          <w:rFonts w:ascii="Cambria" w:hAnsi="Cambria" w:cs="Tahoma"/>
        </w:rPr>
      </w:pPr>
    </w:p>
    <w:p w14:paraId="681102B3" w14:textId="77777777" w:rsidR="00654295" w:rsidRPr="00654295" w:rsidRDefault="00654295">
      <w:pPr>
        <w:rPr>
          <w:rFonts w:ascii="Cambria" w:hAnsi="Cambria" w:cs="Tahoma"/>
        </w:rPr>
      </w:pPr>
    </w:p>
    <w:p w14:paraId="22D3AC32" w14:textId="77777777" w:rsidR="00654295" w:rsidRDefault="00654295">
      <w:pPr>
        <w:rPr>
          <w:rFonts w:ascii="Cambria" w:hAnsi="Cambria" w:cs="Tahoma"/>
        </w:rPr>
      </w:pPr>
    </w:p>
    <w:p w14:paraId="7E9C57B4" w14:textId="77777777" w:rsidR="00654295" w:rsidRPr="00654295" w:rsidRDefault="00654295">
      <w:pPr>
        <w:rPr>
          <w:rFonts w:ascii="Cambria" w:hAnsi="Cambria" w:cs="Tahoma"/>
        </w:rPr>
      </w:pPr>
    </w:p>
    <w:p w14:paraId="650BA5EF" w14:textId="77777777" w:rsidR="00654295" w:rsidRPr="00654295" w:rsidRDefault="00654295">
      <w:pPr>
        <w:rPr>
          <w:rFonts w:ascii="Cambria" w:hAnsi="Cambria" w:cs="Tahoma"/>
        </w:rPr>
      </w:pPr>
    </w:p>
    <w:sectPr w:rsidR="00654295" w:rsidRPr="00654295" w:rsidSect="00977BE8">
      <w:headerReference w:type="default" r:id="rId8"/>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86C5E" w14:textId="77777777" w:rsidR="009B1AFB" w:rsidRDefault="009B1AFB" w:rsidP="00136C86">
      <w:r>
        <w:separator/>
      </w:r>
    </w:p>
  </w:endnote>
  <w:endnote w:type="continuationSeparator" w:id="0">
    <w:p w14:paraId="5BD18D38" w14:textId="77777777" w:rsidR="009B1AFB" w:rsidRDefault="009B1AFB" w:rsidP="00136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7D7BC" w14:textId="77777777" w:rsidR="009B1AFB" w:rsidRDefault="009B1AFB" w:rsidP="00136C86">
      <w:r>
        <w:separator/>
      </w:r>
    </w:p>
  </w:footnote>
  <w:footnote w:type="continuationSeparator" w:id="0">
    <w:p w14:paraId="13515704" w14:textId="77777777" w:rsidR="009B1AFB" w:rsidRDefault="009B1AFB" w:rsidP="00136C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88DD4" w14:textId="129DE07F" w:rsidR="00136C86" w:rsidRPr="00136C86" w:rsidRDefault="00136C86" w:rsidP="00136C86">
    <w:pPr>
      <w:pStyle w:val="Glava"/>
      <w:jc w:val="right"/>
      <w:rPr>
        <w:i/>
        <w:iCs/>
      </w:rPr>
    </w:pPr>
    <w:r w:rsidRPr="00136C86">
      <w:rPr>
        <w:i/>
        <w:iCs/>
      </w:rPr>
      <w:t>PREDLOG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2E592A"/>
    <w:multiLevelType w:val="hybridMultilevel"/>
    <w:tmpl w:val="A7A869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0992005"/>
    <w:multiLevelType w:val="multilevel"/>
    <w:tmpl w:val="0424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BE974ED"/>
    <w:multiLevelType w:val="hybridMultilevel"/>
    <w:tmpl w:val="20C81AAA"/>
    <w:lvl w:ilvl="0" w:tplc="E7508A3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77083516">
    <w:abstractNumId w:val="1"/>
  </w:num>
  <w:num w:numId="2" w16cid:durableId="1813475348">
    <w:abstractNumId w:val="0"/>
  </w:num>
  <w:num w:numId="3" w16cid:durableId="18296367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8F9"/>
    <w:rsid w:val="00080D46"/>
    <w:rsid w:val="000F7802"/>
    <w:rsid w:val="00136C86"/>
    <w:rsid w:val="00274F03"/>
    <w:rsid w:val="002E7120"/>
    <w:rsid w:val="0033512E"/>
    <w:rsid w:val="003A6081"/>
    <w:rsid w:val="003A7008"/>
    <w:rsid w:val="003E3E53"/>
    <w:rsid w:val="004E79BD"/>
    <w:rsid w:val="0055650B"/>
    <w:rsid w:val="005E113E"/>
    <w:rsid w:val="00654295"/>
    <w:rsid w:val="006A7750"/>
    <w:rsid w:val="006B373F"/>
    <w:rsid w:val="00703CCD"/>
    <w:rsid w:val="00715686"/>
    <w:rsid w:val="0072630E"/>
    <w:rsid w:val="00733EDD"/>
    <w:rsid w:val="007A36AC"/>
    <w:rsid w:val="007C7D56"/>
    <w:rsid w:val="007F21FC"/>
    <w:rsid w:val="0088286B"/>
    <w:rsid w:val="008E07F5"/>
    <w:rsid w:val="008F662D"/>
    <w:rsid w:val="00977BE8"/>
    <w:rsid w:val="00996719"/>
    <w:rsid w:val="009B1AFB"/>
    <w:rsid w:val="00A36FA7"/>
    <w:rsid w:val="00A924CB"/>
    <w:rsid w:val="00AA378A"/>
    <w:rsid w:val="00AB1ED9"/>
    <w:rsid w:val="00AF0C26"/>
    <w:rsid w:val="00B36143"/>
    <w:rsid w:val="00B768F9"/>
    <w:rsid w:val="00C05157"/>
    <w:rsid w:val="00C2556C"/>
    <w:rsid w:val="00C44A31"/>
    <w:rsid w:val="00C934C9"/>
    <w:rsid w:val="00CC75DE"/>
    <w:rsid w:val="00CE0575"/>
    <w:rsid w:val="00DA7A3F"/>
    <w:rsid w:val="00E06FCA"/>
    <w:rsid w:val="00EB7FFB"/>
    <w:rsid w:val="00F55110"/>
    <w:rsid w:val="00F763E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1F76B"/>
  <w15:chartTrackingRefBased/>
  <w15:docId w15:val="{69D7A706-FA3C-4509-A50C-E49BE4B44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768F9"/>
    <w:pPr>
      <w:spacing w:after="0" w:line="240" w:lineRule="auto"/>
    </w:pPr>
    <w:rPr>
      <w:rFonts w:ascii="Times New Roman" w:eastAsia="Times New Roman" w:hAnsi="Times New Roman" w:cs="Times New Roman"/>
      <w:kern w:val="0"/>
      <w:sz w:val="24"/>
      <w:szCs w:val="24"/>
      <w:lang w:eastAsia="sl-SI"/>
      <w14:ligatures w14:val="none"/>
    </w:rPr>
  </w:style>
  <w:style w:type="paragraph" w:styleId="Naslov1">
    <w:name w:val="heading 1"/>
    <w:basedOn w:val="Navaden"/>
    <w:next w:val="Navaden"/>
    <w:link w:val="Naslov1Znak"/>
    <w:qFormat/>
    <w:rsid w:val="00B768F9"/>
    <w:pPr>
      <w:keepNext/>
      <w:tabs>
        <w:tab w:val="left" w:pos="993"/>
      </w:tabs>
      <w:outlineLvl w:val="0"/>
    </w:pPr>
    <w:rPr>
      <w:rFonts w:ascii="Tahoma" w:hAnsi="Tahoma"/>
      <w:sz w:val="20"/>
      <w:szCs w:val="20"/>
      <w:lang w:eastAsia="en-US"/>
    </w:rPr>
  </w:style>
  <w:style w:type="paragraph" w:styleId="Naslov3">
    <w:name w:val="heading 3"/>
    <w:basedOn w:val="Navaden"/>
    <w:next w:val="Navaden"/>
    <w:link w:val="Naslov3Znak"/>
    <w:qFormat/>
    <w:rsid w:val="00B768F9"/>
    <w:pPr>
      <w:keepNext/>
      <w:outlineLvl w:val="2"/>
    </w:pPr>
    <w:rPr>
      <w:rFonts w:ascii="Tahoma" w:hAnsi="Tahoma"/>
      <w:sz w:val="28"/>
      <w:szCs w:val="20"/>
      <w:lang w:eastAsia="en-US"/>
    </w:rPr>
  </w:style>
  <w:style w:type="paragraph" w:styleId="Naslov4">
    <w:name w:val="heading 4"/>
    <w:basedOn w:val="Navaden"/>
    <w:next w:val="Navaden"/>
    <w:link w:val="Naslov4Znak"/>
    <w:qFormat/>
    <w:rsid w:val="00B768F9"/>
    <w:pPr>
      <w:keepNext/>
      <w:spacing w:before="40" w:after="40"/>
      <w:outlineLvl w:val="3"/>
    </w:pPr>
    <w:rPr>
      <w:rFonts w:ascii="Tahoma" w:hAnsi="Tahoma"/>
      <w:sz w:val="20"/>
      <w:szCs w:val="20"/>
      <w:lang w:eastAsia="en-US"/>
    </w:rPr>
  </w:style>
  <w:style w:type="paragraph" w:styleId="Naslov5">
    <w:name w:val="heading 5"/>
    <w:basedOn w:val="Navaden"/>
    <w:next w:val="Navaden"/>
    <w:link w:val="Naslov5Znak"/>
    <w:qFormat/>
    <w:rsid w:val="00B768F9"/>
    <w:pPr>
      <w:keepNext/>
      <w:spacing w:before="40" w:after="40"/>
      <w:outlineLvl w:val="4"/>
    </w:pPr>
    <w:rPr>
      <w:rFonts w:ascii="Tahoma" w:hAnsi="Tahoma"/>
      <w:b/>
      <w:sz w:val="20"/>
      <w:szCs w:val="20"/>
      <w:lang w:eastAsia="en-US"/>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768F9"/>
    <w:rPr>
      <w:rFonts w:ascii="Tahoma" w:eastAsia="Times New Roman" w:hAnsi="Tahoma" w:cs="Times New Roman"/>
      <w:kern w:val="0"/>
      <w:sz w:val="20"/>
      <w:szCs w:val="20"/>
      <w14:ligatures w14:val="none"/>
    </w:rPr>
  </w:style>
  <w:style w:type="character" w:customStyle="1" w:styleId="Naslov3Znak">
    <w:name w:val="Naslov 3 Znak"/>
    <w:basedOn w:val="Privzetapisavaodstavka"/>
    <w:link w:val="Naslov3"/>
    <w:rsid w:val="00B768F9"/>
    <w:rPr>
      <w:rFonts w:ascii="Tahoma" w:eastAsia="Times New Roman" w:hAnsi="Tahoma" w:cs="Times New Roman"/>
      <w:kern w:val="0"/>
      <w:sz w:val="28"/>
      <w:szCs w:val="20"/>
      <w14:ligatures w14:val="none"/>
    </w:rPr>
  </w:style>
  <w:style w:type="character" w:customStyle="1" w:styleId="Naslov4Znak">
    <w:name w:val="Naslov 4 Znak"/>
    <w:basedOn w:val="Privzetapisavaodstavka"/>
    <w:link w:val="Naslov4"/>
    <w:rsid w:val="00B768F9"/>
    <w:rPr>
      <w:rFonts w:ascii="Tahoma" w:eastAsia="Times New Roman" w:hAnsi="Tahoma" w:cs="Times New Roman"/>
      <w:kern w:val="0"/>
      <w:sz w:val="20"/>
      <w:szCs w:val="20"/>
      <w14:ligatures w14:val="none"/>
    </w:rPr>
  </w:style>
  <w:style w:type="character" w:customStyle="1" w:styleId="Naslov5Znak">
    <w:name w:val="Naslov 5 Znak"/>
    <w:basedOn w:val="Privzetapisavaodstavka"/>
    <w:link w:val="Naslov5"/>
    <w:rsid w:val="00B768F9"/>
    <w:rPr>
      <w:rFonts w:ascii="Tahoma" w:eastAsia="Times New Roman" w:hAnsi="Tahoma" w:cs="Times New Roman"/>
      <w:b/>
      <w:kern w:val="0"/>
      <w:sz w:val="20"/>
      <w:szCs w:val="20"/>
      <w14:ligatures w14:val="none"/>
    </w:rPr>
  </w:style>
  <w:style w:type="paragraph" w:styleId="Naslov">
    <w:name w:val="Title"/>
    <w:basedOn w:val="Navaden"/>
    <w:link w:val="NaslovZnak"/>
    <w:qFormat/>
    <w:rsid w:val="00B768F9"/>
    <w:pPr>
      <w:jc w:val="center"/>
    </w:pPr>
    <w:rPr>
      <w:rFonts w:ascii="Tahoma" w:hAnsi="Tahoma"/>
      <w:spacing w:val="30"/>
      <w:sz w:val="36"/>
      <w:szCs w:val="20"/>
      <w:lang w:eastAsia="en-US"/>
    </w:rPr>
  </w:style>
  <w:style w:type="character" w:customStyle="1" w:styleId="NaslovZnak">
    <w:name w:val="Naslov Znak"/>
    <w:basedOn w:val="Privzetapisavaodstavka"/>
    <w:link w:val="Naslov"/>
    <w:rsid w:val="00B768F9"/>
    <w:rPr>
      <w:rFonts w:ascii="Tahoma" w:eastAsia="Times New Roman" w:hAnsi="Tahoma" w:cs="Times New Roman"/>
      <w:spacing w:val="30"/>
      <w:kern w:val="0"/>
      <w:sz w:val="36"/>
      <w:szCs w:val="20"/>
      <w14:ligatures w14:val="none"/>
    </w:rPr>
  </w:style>
  <w:style w:type="paragraph" w:styleId="Odstavekseznama">
    <w:name w:val="List Paragraph"/>
    <w:basedOn w:val="Navaden"/>
    <w:uiPriority w:val="34"/>
    <w:qFormat/>
    <w:rsid w:val="00F55110"/>
    <w:pPr>
      <w:ind w:left="720"/>
      <w:contextualSpacing/>
    </w:pPr>
    <w:rPr>
      <w:sz w:val="20"/>
      <w:szCs w:val="20"/>
    </w:rPr>
  </w:style>
  <w:style w:type="paragraph" w:styleId="Glava">
    <w:name w:val="header"/>
    <w:basedOn w:val="Navaden"/>
    <w:link w:val="GlavaZnak"/>
    <w:uiPriority w:val="99"/>
    <w:unhideWhenUsed/>
    <w:rsid w:val="00136C86"/>
    <w:pPr>
      <w:tabs>
        <w:tab w:val="center" w:pos="4536"/>
        <w:tab w:val="right" w:pos="9072"/>
      </w:tabs>
    </w:pPr>
  </w:style>
  <w:style w:type="character" w:customStyle="1" w:styleId="GlavaZnak">
    <w:name w:val="Glava Znak"/>
    <w:basedOn w:val="Privzetapisavaodstavka"/>
    <w:link w:val="Glava"/>
    <w:uiPriority w:val="99"/>
    <w:rsid w:val="00136C86"/>
    <w:rPr>
      <w:rFonts w:ascii="Times New Roman" w:eastAsia="Times New Roman" w:hAnsi="Times New Roman" w:cs="Times New Roman"/>
      <w:kern w:val="0"/>
      <w:sz w:val="24"/>
      <w:szCs w:val="24"/>
      <w:lang w:eastAsia="sl-SI"/>
      <w14:ligatures w14:val="none"/>
    </w:rPr>
  </w:style>
  <w:style w:type="paragraph" w:styleId="Noga">
    <w:name w:val="footer"/>
    <w:basedOn w:val="Navaden"/>
    <w:link w:val="NogaZnak"/>
    <w:uiPriority w:val="99"/>
    <w:unhideWhenUsed/>
    <w:rsid w:val="00136C86"/>
    <w:pPr>
      <w:tabs>
        <w:tab w:val="center" w:pos="4536"/>
        <w:tab w:val="right" w:pos="9072"/>
      </w:tabs>
    </w:pPr>
  </w:style>
  <w:style w:type="character" w:customStyle="1" w:styleId="NogaZnak">
    <w:name w:val="Noga Znak"/>
    <w:basedOn w:val="Privzetapisavaodstavka"/>
    <w:link w:val="Noga"/>
    <w:uiPriority w:val="99"/>
    <w:rsid w:val="00136C86"/>
    <w:rPr>
      <w:rFonts w:ascii="Times New Roman" w:eastAsia="Times New Roman" w:hAnsi="Times New Roman" w:cs="Times New Roman"/>
      <w:kern w:val="0"/>
      <w:sz w:val="24"/>
      <w:szCs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407</Words>
  <Characters>2326</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Sprejemna Pisarna</dc:creator>
  <cp:keywords/>
  <dc:description/>
  <cp:lastModifiedBy>Tjaša</cp:lastModifiedBy>
  <cp:revision>4</cp:revision>
  <cp:lastPrinted>2024-09-27T07:12:00Z</cp:lastPrinted>
  <dcterms:created xsi:type="dcterms:W3CDTF">2026-02-09T13:38:00Z</dcterms:created>
  <dcterms:modified xsi:type="dcterms:W3CDTF">2026-02-09T14:19:00Z</dcterms:modified>
</cp:coreProperties>
</file>